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2E7" w:rsidRDefault="00BB52E7" w:rsidP="00BB52E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МБОУ ВМР «Кубенская средняя школа имени Александра Фёдоровича Клубова».</w:t>
      </w:r>
    </w:p>
    <w:p w:rsidR="00F92E87" w:rsidRDefault="00BB52E7" w:rsidP="00BB52E7">
      <w:pPr>
        <w:jc w:val="center"/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sz w:val="28"/>
          <w:szCs w:val="28"/>
        </w:rPr>
        <w:t>Конспект урока развития речи</w:t>
      </w:r>
    </w:p>
    <w:p w:rsid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b/>
          <w:sz w:val="28"/>
          <w:szCs w:val="28"/>
        </w:rPr>
        <w:t>Учитель :</w:t>
      </w:r>
      <w:r>
        <w:rPr>
          <w:rFonts w:ascii="Times New Roman" w:hAnsi="Times New Roman" w:cs="Times New Roman"/>
          <w:sz w:val="28"/>
          <w:szCs w:val="28"/>
        </w:rPr>
        <w:t xml:space="preserve">  Нина Васильевна Щавина</w:t>
      </w:r>
    </w:p>
    <w:p w:rsid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Подготовка к сочинению по картине Евгения Соколова «Зима. Ферапонтово»</w:t>
      </w:r>
    </w:p>
    <w:p w:rsid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</w:t>
      </w:r>
      <w:r w:rsidRPr="00BB52E7">
        <w:rPr>
          <w:rFonts w:ascii="Times New Roman" w:hAnsi="Times New Roman" w:cs="Times New Roman"/>
          <w:sz w:val="28"/>
          <w:szCs w:val="28"/>
        </w:rPr>
        <w:t>учащихся к</w:t>
      </w:r>
      <w:r>
        <w:rPr>
          <w:rFonts w:ascii="Times New Roman" w:hAnsi="Times New Roman" w:cs="Times New Roman"/>
          <w:sz w:val="28"/>
          <w:szCs w:val="28"/>
        </w:rPr>
        <w:t xml:space="preserve"> написанию сочинения по картине, </w:t>
      </w:r>
      <w:r w:rsidRPr="00BB52E7">
        <w:rPr>
          <w:rFonts w:ascii="Times New Roman" w:hAnsi="Times New Roman" w:cs="Times New Roman"/>
          <w:sz w:val="28"/>
          <w:szCs w:val="28"/>
        </w:rPr>
        <w:t>познакомить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2E7">
        <w:rPr>
          <w:rFonts w:ascii="Times New Roman" w:hAnsi="Times New Roman" w:cs="Times New Roman"/>
          <w:sz w:val="28"/>
          <w:szCs w:val="28"/>
        </w:rPr>
        <w:t xml:space="preserve">е с особенностями пейзажа как жанра живописи, </w:t>
      </w:r>
      <w:r>
        <w:rPr>
          <w:rFonts w:ascii="Times New Roman" w:hAnsi="Times New Roman" w:cs="Times New Roman"/>
          <w:sz w:val="28"/>
          <w:szCs w:val="28"/>
        </w:rPr>
        <w:t xml:space="preserve">формировать умение </w:t>
      </w:r>
      <w:r w:rsidRPr="00BB52E7">
        <w:rPr>
          <w:rFonts w:ascii="Times New Roman" w:hAnsi="Times New Roman" w:cs="Times New Roman"/>
          <w:sz w:val="28"/>
          <w:szCs w:val="28"/>
        </w:rPr>
        <w:t>описывать картину (пейзаж).</w:t>
      </w:r>
    </w:p>
    <w:p w:rsidR="00BB52E7" w:rsidRDefault="00BB52E7" w:rsidP="00BB52E7">
      <w:pPr>
        <w:rPr>
          <w:rFonts w:ascii="Times New Roman" w:hAnsi="Times New Roman" w:cs="Times New Roman"/>
          <w:b/>
          <w:sz w:val="28"/>
          <w:szCs w:val="28"/>
        </w:rPr>
      </w:pPr>
      <w:r w:rsidRPr="00BB52E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167ED" w:rsidRDefault="00E167ED" w:rsidP="00BB5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52E7">
        <w:rPr>
          <w:rFonts w:ascii="Times New Roman" w:hAnsi="Times New Roman" w:cs="Times New Roman"/>
          <w:sz w:val="28"/>
          <w:szCs w:val="28"/>
        </w:rPr>
        <w:t xml:space="preserve">воспитывать чувство любви к природе, </w:t>
      </w:r>
      <w:r>
        <w:rPr>
          <w:rFonts w:ascii="Times New Roman" w:hAnsi="Times New Roman" w:cs="Times New Roman"/>
          <w:sz w:val="28"/>
          <w:szCs w:val="28"/>
        </w:rPr>
        <w:t xml:space="preserve">к своей малой родине, чувство уважения к знаменитым землякам, </w:t>
      </w:r>
      <w:r w:rsidRPr="00BB52E7">
        <w:rPr>
          <w:rFonts w:ascii="Times New Roman" w:hAnsi="Times New Roman" w:cs="Times New Roman"/>
          <w:sz w:val="28"/>
          <w:szCs w:val="28"/>
        </w:rPr>
        <w:t>учить эстетическому вос</w:t>
      </w:r>
      <w:r>
        <w:rPr>
          <w:rFonts w:ascii="Times New Roman" w:hAnsi="Times New Roman" w:cs="Times New Roman"/>
          <w:sz w:val="28"/>
          <w:szCs w:val="28"/>
        </w:rPr>
        <w:t>приятию произведения искусства;</w:t>
      </w:r>
    </w:p>
    <w:p w:rsidR="00E167ED" w:rsidRPr="00E167ED" w:rsidRDefault="00E167ED" w:rsidP="00BB5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условия для развития для развития устной и письменной речи учащихся;</w:t>
      </w:r>
      <w:r w:rsidR="008B6644" w:rsidRPr="008B6644">
        <w:rPr>
          <w:rFonts w:ascii="Times New Roman" w:hAnsi="Times New Roman" w:cs="Times New Roman"/>
          <w:sz w:val="28"/>
          <w:szCs w:val="28"/>
        </w:rPr>
        <w:t xml:space="preserve"> </w:t>
      </w:r>
      <w:r w:rsidR="008B6644" w:rsidRPr="00BB52E7">
        <w:rPr>
          <w:rFonts w:ascii="Times New Roman" w:hAnsi="Times New Roman" w:cs="Times New Roman"/>
          <w:sz w:val="28"/>
          <w:szCs w:val="28"/>
        </w:rPr>
        <w:t>развивать художественную речь;</w:t>
      </w: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52E7">
        <w:rPr>
          <w:rFonts w:ascii="Times New Roman" w:hAnsi="Times New Roman" w:cs="Times New Roman"/>
          <w:sz w:val="28"/>
          <w:szCs w:val="28"/>
        </w:rPr>
        <w:t>учить описывать изображённый на картине пейзаж; формировать умение отбирать языковой материал для описания картины; обратить внимание учащихся на имена прилагательные, играющие значительную роль в описании пейзажа;</w:t>
      </w: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52E7">
        <w:rPr>
          <w:rFonts w:ascii="Times New Roman" w:hAnsi="Times New Roman" w:cs="Times New Roman"/>
          <w:sz w:val="28"/>
          <w:szCs w:val="28"/>
        </w:rPr>
        <w:t>формировать умение строить текст в соответствии с композицией сочинения-описания; расширить кругоз</w:t>
      </w:r>
      <w:r>
        <w:rPr>
          <w:rFonts w:ascii="Times New Roman" w:hAnsi="Times New Roman" w:cs="Times New Roman"/>
          <w:sz w:val="28"/>
          <w:szCs w:val="28"/>
        </w:rPr>
        <w:t>ор учащихся через знакомство с композитором Валерием Гаврилиным, художником Евгением Соколовым</w:t>
      </w:r>
      <w:r w:rsidR="00E167ED">
        <w:rPr>
          <w:rFonts w:ascii="Times New Roman" w:hAnsi="Times New Roman" w:cs="Times New Roman"/>
          <w:sz w:val="28"/>
          <w:szCs w:val="28"/>
        </w:rPr>
        <w:t>.</w:t>
      </w:r>
    </w:p>
    <w:p w:rsidR="00BB52E7" w:rsidRDefault="00BB52E7" w:rsidP="00BB52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E167ED" w:rsidRDefault="00E167ED" w:rsidP="00E167ED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sz w:val="28"/>
          <w:szCs w:val="28"/>
        </w:rPr>
        <w:t>Личностные. Формировать интерес к творческой деятельности на основе составления плана, отбора словесного материала для описания пе</w:t>
      </w:r>
      <w:r>
        <w:rPr>
          <w:rFonts w:ascii="Times New Roman" w:hAnsi="Times New Roman" w:cs="Times New Roman"/>
          <w:sz w:val="28"/>
          <w:szCs w:val="28"/>
        </w:rPr>
        <w:t>йзажа, изображённого на картине, вызвать интерес к изучению краеведческого материала.</w:t>
      </w:r>
    </w:p>
    <w:p w:rsidR="00E167ED" w:rsidRPr="00E167ED" w:rsidRDefault="00E167ED" w:rsidP="00BB52E7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sz w:val="28"/>
          <w:szCs w:val="28"/>
        </w:rPr>
        <w:t>Метапредметные. Овладевать приёмами отбора и систематизации материала на определённую тему; вести самостоятельный поиск информации, её анализ и отбор; уметь создавать письменный текст с учётом замысла; стараться свободно, правильно излагать свои мыс</w:t>
      </w:r>
      <w:r>
        <w:rPr>
          <w:rFonts w:ascii="Times New Roman" w:hAnsi="Times New Roman" w:cs="Times New Roman"/>
          <w:sz w:val="28"/>
          <w:szCs w:val="28"/>
        </w:rPr>
        <w:t>ли в устной и письменной форме.</w:t>
      </w: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sz w:val="28"/>
          <w:szCs w:val="28"/>
        </w:rPr>
        <w:t>Предметные. Научить создавать текст-описание, составлять план сочинения, видеть красоту изображённого на картине и передава</w:t>
      </w:r>
      <w:r>
        <w:rPr>
          <w:rFonts w:ascii="Times New Roman" w:hAnsi="Times New Roman" w:cs="Times New Roman"/>
          <w:sz w:val="28"/>
          <w:szCs w:val="28"/>
        </w:rPr>
        <w:t>ть с помощью словесных образов.</w:t>
      </w:r>
    </w:p>
    <w:p w:rsidR="00BB52E7" w:rsidRDefault="00BB52E7" w:rsidP="00BB52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1"/>
        <w:gridCol w:w="2272"/>
        <w:gridCol w:w="6243"/>
      </w:tblGrid>
      <w:tr w:rsidR="006D0442" w:rsidTr="00820F32">
        <w:tc>
          <w:tcPr>
            <w:tcW w:w="1941" w:type="dxa"/>
          </w:tcPr>
          <w:p w:rsidR="00EA72E3" w:rsidRDefault="00EA72E3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</w:t>
            </w:r>
          </w:p>
          <w:p w:rsidR="00EA72E3" w:rsidRDefault="00EA72E3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</w:p>
        </w:tc>
        <w:tc>
          <w:tcPr>
            <w:tcW w:w="2272" w:type="dxa"/>
          </w:tcPr>
          <w:p w:rsidR="00EA72E3" w:rsidRDefault="00EA72E3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243" w:type="dxa"/>
          </w:tcPr>
          <w:p w:rsidR="00EA72E3" w:rsidRDefault="00EA72E3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6D0442" w:rsidTr="00820F32">
        <w:tc>
          <w:tcPr>
            <w:tcW w:w="1941" w:type="dxa"/>
          </w:tcPr>
          <w:p w:rsidR="002E089D" w:rsidRDefault="002E089D" w:rsidP="002E0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В. Гаврилина.</w:t>
            </w:r>
          </w:p>
          <w:p w:rsidR="002E089D" w:rsidRDefault="002E089D" w:rsidP="002E0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Включить зарисовку «Зима»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цикла «Русская тетрадь»</w:t>
            </w:r>
          </w:p>
        </w:tc>
        <w:tc>
          <w:tcPr>
            <w:tcW w:w="2272" w:type="dxa"/>
          </w:tcPr>
          <w:p w:rsidR="00EA72E3" w:rsidRDefault="00F02BEA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Мотивация на восприятие материала</w:t>
            </w:r>
          </w:p>
        </w:tc>
        <w:tc>
          <w:tcPr>
            <w:tcW w:w="6243" w:type="dxa"/>
          </w:tcPr>
          <w:p w:rsidR="00EA72E3" w:rsidRDefault="002E089D" w:rsidP="002E0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Скажите, пожалуйста, с какими словами у вас ассоциируется слово «зима».</w:t>
            </w:r>
          </w:p>
          <w:p w:rsidR="002E089D" w:rsidRDefault="002E089D" w:rsidP="002E0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(учитель чертит кластер).</w:t>
            </w:r>
          </w:p>
          <w:p w:rsidR="002E089D" w:rsidRDefault="002E089D" w:rsidP="002E0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Оказывается, зима у нас разная. По- разному её изображают и композиторы, и художники.</w:t>
            </w:r>
          </w:p>
          <w:p w:rsidR="002E089D" w:rsidRDefault="002E089D" w:rsidP="002E08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Вот такая зима у нашего земляка Валерия Александровича Гаврилина.</w:t>
            </w:r>
            <w:r w:rsidR="000D3EE9">
              <w:rPr>
                <w:rFonts w:ascii="Times New Roman" w:hAnsi="Times New Roman" w:cs="Times New Roman"/>
                <w:sz w:val="28"/>
                <w:szCs w:val="28"/>
              </w:rPr>
              <w:t xml:space="preserve"> Он свои детские годы провёл в деревне Перхурьево, что в 7 км от Кубенского.</w:t>
            </w:r>
          </w:p>
        </w:tc>
      </w:tr>
      <w:tr w:rsidR="006D0442" w:rsidTr="00820F32">
        <w:tc>
          <w:tcPr>
            <w:tcW w:w="1941" w:type="dxa"/>
          </w:tcPr>
          <w:p w:rsidR="00EA72E3" w:rsidRDefault="002E089D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тот же</w:t>
            </w:r>
          </w:p>
        </w:tc>
        <w:tc>
          <w:tcPr>
            <w:tcW w:w="2272" w:type="dxa"/>
          </w:tcPr>
          <w:p w:rsidR="00EA72E3" w:rsidRDefault="00EA72E3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3" w:type="dxa"/>
          </w:tcPr>
          <w:p w:rsidR="00EA72E3" w:rsidRDefault="000D3EE9" w:rsidP="000D3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(Включить звук). Какая зима у Валерия Гаврилина?</w:t>
            </w:r>
          </w:p>
          <w:p w:rsidR="000D3EE9" w:rsidRDefault="000D3EE9" w:rsidP="000D3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(суровая, страшная, с ветром, вьюгами, метелями). Такая у нас часто бывает.</w:t>
            </w:r>
          </w:p>
        </w:tc>
      </w:tr>
      <w:tr w:rsidR="006D0442" w:rsidTr="00820F32">
        <w:tc>
          <w:tcPr>
            <w:tcW w:w="1941" w:type="dxa"/>
          </w:tcPr>
          <w:p w:rsidR="00EA72E3" w:rsidRDefault="000D3EE9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репродукции картин Евгения Соколова</w:t>
            </w:r>
          </w:p>
          <w:p w:rsidR="006D0442" w:rsidRDefault="006D0442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(два щелчка)</w:t>
            </w:r>
          </w:p>
          <w:p w:rsidR="0080251F" w:rsidRDefault="0080251F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Переход на другой слайд</w:t>
            </w:r>
          </w:p>
        </w:tc>
        <w:tc>
          <w:tcPr>
            <w:tcW w:w="2272" w:type="dxa"/>
          </w:tcPr>
          <w:p w:rsidR="00EA72E3" w:rsidRDefault="00EE7F9A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творчеством художника</w:t>
            </w:r>
          </w:p>
        </w:tc>
        <w:tc>
          <w:tcPr>
            <w:tcW w:w="6243" w:type="dxa"/>
          </w:tcPr>
          <w:p w:rsidR="00EA72E3" w:rsidRDefault="006D0442" w:rsidP="006D0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Такая зима  у нашего земляка –художника Евгения Соколова.</w:t>
            </w:r>
          </w:p>
        </w:tc>
      </w:tr>
      <w:tr w:rsidR="006D0442" w:rsidTr="00820F32">
        <w:tc>
          <w:tcPr>
            <w:tcW w:w="1941" w:type="dxa"/>
          </w:tcPr>
          <w:p w:rsidR="00EA72E3" w:rsidRDefault="00C67DBC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– портрет Соколова.</w:t>
            </w:r>
          </w:p>
        </w:tc>
        <w:tc>
          <w:tcPr>
            <w:tcW w:w="2272" w:type="dxa"/>
          </w:tcPr>
          <w:p w:rsidR="00EA72E3" w:rsidRDefault="00C67DBC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биографией</w:t>
            </w:r>
          </w:p>
          <w:p w:rsidR="00C67DBC" w:rsidRDefault="00C67DBC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(сообщение ученика)</w:t>
            </w:r>
          </w:p>
        </w:tc>
        <w:tc>
          <w:tcPr>
            <w:tcW w:w="6243" w:type="dxa"/>
          </w:tcPr>
          <w:p w:rsidR="00EA72E3" w:rsidRDefault="00EB3487" w:rsidP="00EB34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3487">
              <w:rPr>
                <w:rFonts w:ascii="Times New Roman" w:hAnsi="Times New Roman" w:cs="Times New Roman"/>
                <w:sz w:val="28"/>
                <w:szCs w:val="28"/>
              </w:rPr>
              <w:t xml:space="preserve">Соколов Евгений Александрович родился 7 января 1937 года в посёлке Чёбсара Вологодской области. </w:t>
            </w:r>
          </w:p>
          <w:p w:rsidR="00EB3487" w:rsidRDefault="00EB3487" w:rsidP="00802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3487">
              <w:rPr>
                <w:rFonts w:ascii="Times New Roman" w:hAnsi="Times New Roman" w:cs="Times New Roman"/>
                <w:sz w:val="28"/>
                <w:szCs w:val="28"/>
              </w:rPr>
              <w:t>Постоянно живёт и работает в Вологде с 1979 года.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Художник сам о себе говорит: «Стараюсь писать природу, в которую человек не вмешивался, не переделывал под себя». Поэтому 40 лет с апреля по ноябрь проживает</w:t>
            </w:r>
            <w:r w:rsidR="0080251F">
              <w:rPr>
                <w:rFonts w:ascii="Times New Roman" w:hAnsi="Times New Roman" w:cs="Times New Roman"/>
                <w:sz w:val="28"/>
                <w:szCs w:val="28"/>
              </w:rPr>
              <w:t xml:space="preserve"> недалеко от Ферапонтова на Цыпиной горе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B3487">
              <w:rPr>
                <w:rFonts w:ascii="Times New Roman" w:hAnsi="Times New Roman" w:cs="Times New Roman"/>
                <w:sz w:val="28"/>
                <w:szCs w:val="28"/>
              </w:rPr>
              <w:t xml:space="preserve">Отец его, работавший на кирпичном </w:t>
            </w:r>
            <w:r w:rsidR="0080251F">
              <w:rPr>
                <w:rFonts w:ascii="Times New Roman" w:hAnsi="Times New Roman" w:cs="Times New Roman"/>
                <w:sz w:val="28"/>
                <w:szCs w:val="28"/>
              </w:rPr>
              <w:t>заводе, погиб на фронте, мама после войны</w:t>
            </w:r>
            <w:r w:rsidRPr="00EB3487">
              <w:rPr>
                <w:rFonts w:ascii="Times New Roman" w:hAnsi="Times New Roman" w:cs="Times New Roman"/>
                <w:sz w:val="28"/>
                <w:szCs w:val="28"/>
              </w:rPr>
              <w:t>. Три года Евгений провёл в ярославском детском доме музыкально-художественного воспи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тания, потом </w:t>
            </w:r>
            <w:r w:rsidRPr="00EB3487">
              <w:rPr>
                <w:rFonts w:ascii="Times New Roman" w:hAnsi="Times New Roman" w:cs="Times New Roman"/>
                <w:sz w:val="28"/>
                <w:szCs w:val="28"/>
              </w:rPr>
              <w:t>учился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3487">
              <w:rPr>
                <w:rFonts w:ascii="Times New Roman" w:hAnsi="Times New Roman" w:cs="Times New Roman"/>
                <w:sz w:val="28"/>
                <w:szCs w:val="28"/>
              </w:rPr>
              <w:t>в Ярославском художественном училище. Очарованный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фресками Дионисия</w:t>
            </w:r>
            <w:r w:rsidRPr="00EB3487">
              <w:rPr>
                <w:rFonts w:ascii="Times New Roman" w:hAnsi="Times New Roman" w:cs="Times New Roman"/>
                <w:sz w:val="28"/>
                <w:szCs w:val="28"/>
              </w:rPr>
              <w:t>, Евгений Соколов упорно 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 состав </w:t>
            </w:r>
            <w:r w:rsidR="006610B0">
              <w:rPr>
                <w:rFonts w:ascii="Times New Roman" w:hAnsi="Times New Roman" w:cs="Times New Roman"/>
                <w:sz w:val="28"/>
                <w:szCs w:val="28"/>
              </w:rPr>
              <w:t>красок фресок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раскрыл их секрет и использовал в своих работах.</w:t>
            </w:r>
            <w:r w:rsidR="00802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251F" w:rsidRDefault="0080251F" w:rsidP="008025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1F">
              <w:rPr>
                <w:rFonts w:ascii="Times New Roman" w:hAnsi="Times New Roman" w:cs="Times New Roman"/>
                <w:sz w:val="28"/>
                <w:szCs w:val="28"/>
              </w:rPr>
              <w:t>Особенно любимым для Евгения Александровича становится пейзаж.</w:t>
            </w:r>
          </w:p>
        </w:tc>
      </w:tr>
      <w:tr w:rsidR="006D0442" w:rsidTr="00820F32">
        <w:tc>
          <w:tcPr>
            <w:tcW w:w="1941" w:type="dxa"/>
          </w:tcPr>
          <w:p w:rsidR="00EA72E3" w:rsidRDefault="0080251F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Картина «Зима. Ферапонтово»</w:t>
            </w:r>
          </w:p>
        </w:tc>
        <w:tc>
          <w:tcPr>
            <w:tcW w:w="2272" w:type="dxa"/>
          </w:tcPr>
          <w:p w:rsidR="00EA72E3" w:rsidRDefault="0080251F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картиной</w:t>
            </w:r>
            <w:r w:rsidR="006610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610B0" w:rsidRDefault="006610B0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Первичное восприятие картины.</w:t>
            </w:r>
          </w:p>
        </w:tc>
        <w:tc>
          <w:tcPr>
            <w:tcW w:w="6243" w:type="dxa"/>
          </w:tcPr>
          <w:p w:rsidR="00EA72E3" w:rsidRDefault="006610B0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сочинение мы будем писать по этой картине.</w:t>
            </w:r>
          </w:p>
          <w:p w:rsidR="006610B0" w:rsidRPr="006610B0" w:rsidRDefault="006610B0" w:rsidP="00661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Рассмотрите репродукцию картины.</w:t>
            </w:r>
          </w:p>
          <w:p w:rsidR="006610B0" w:rsidRPr="006610B0" w:rsidRDefault="006610B0" w:rsidP="00661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Что на ней изображено? Какие образы, изображённые на картине, кажутся вам центральными? Центральный художественный образ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деревья, лошадь, бегущая по накатанной дороге</w:t>
            </w:r>
          </w:p>
          <w:p w:rsidR="006610B0" w:rsidRDefault="006610B0" w:rsidP="00661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Какой цвет преобладает? Чем понравилась?</w:t>
            </w:r>
          </w:p>
          <w:p w:rsidR="006610B0" w:rsidRDefault="006610B0" w:rsidP="00661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только ли снег белый? Какие оттенки ещё присутствуют? </w:t>
            </w:r>
          </w:p>
          <w:p w:rsidR="006610B0" w:rsidRDefault="006610B0" w:rsidP="00661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что мы видим на заднем плане.</w:t>
            </w:r>
          </w:p>
          <w:p w:rsidR="006610B0" w:rsidRDefault="006610B0" w:rsidP="006E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Ферапонтов Белозерский монастырь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6610B0" w:rsidTr="00820F32">
        <w:tc>
          <w:tcPr>
            <w:tcW w:w="1941" w:type="dxa"/>
          </w:tcPr>
          <w:p w:rsidR="006610B0" w:rsidRDefault="006610B0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- монастырь</w:t>
            </w:r>
          </w:p>
        </w:tc>
        <w:tc>
          <w:tcPr>
            <w:tcW w:w="2272" w:type="dxa"/>
          </w:tcPr>
          <w:p w:rsidR="006610B0" w:rsidRDefault="00492CB0" w:rsidP="00BB5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учеником стихотворения Н. Рубцова «Ферапонтово»</w:t>
            </w:r>
          </w:p>
        </w:tc>
        <w:tc>
          <w:tcPr>
            <w:tcW w:w="6243" w:type="dxa"/>
          </w:tcPr>
          <w:p w:rsidR="00B73122" w:rsidRDefault="00B73122" w:rsidP="00B73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красота этого монастыря привлекала многих. В том числе и поэта –вологжанина Николая Рубцова. Кстати, Евгений Соколов и поэт неоднократно встречались. Правда, поэт описал монастырь летом.</w:t>
            </w:r>
          </w:p>
          <w:p w:rsid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Рубцов  «Ферапонтово»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В потемневших лучах горизонта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Я смотрел на окрестности те,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Где узрела душа Ферапонта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Что-то Божье в земной красоте.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И однажды возникли из грезы,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Из молящейся этой души,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Как трава, как вода, как березы,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Диво дивное в русской глуши!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И небесно-земной Дионисий,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Из соседних явившись земель,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Это дивное диво возвысил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До черты, не бывалой досель…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Неподвижно стояли деревья,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И ромашки белели во мгле,</w:t>
            </w:r>
          </w:p>
          <w:p w:rsidR="00492CB0" w:rsidRPr="00492C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И казалась мне эта деревня</w:t>
            </w:r>
          </w:p>
          <w:p w:rsidR="006610B0" w:rsidRDefault="00492CB0" w:rsidP="00492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CB0">
              <w:rPr>
                <w:rFonts w:ascii="Times New Roman" w:hAnsi="Times New Roman" w:cs="Times New Roman"/>
                <w:sz w:val="28"/>
                <w:szCs w:val="28"/>
              </w:rPr>
              <w:t>Чем-то самым святым на земле…</w:t>
            </w:r>
          </w:p>
        </w:tc>
      </w:tr>
      <w:tr w:rsidR="00820F32" w:rsidTr="00820F32">
        <w:tc>
          <w:tcPr>
            <w:tcW w:w="1941" w:type="dxa"/>
          </w:tcPr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- картина</w:t>
            </w:r>
          </w:p>
        </w:tc>
        <w:tc>
          <w:tcPr>
            <w:tcW w:w="2272" w:type="dxa"/>
          </w:tcPr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задним планом картины</w:t>
            </w:r>
          </w:p>
        </w:tc>
        <w:tc>
          <w:tcPr>
            <w:tcW w:w="6243" w:type="dxa"/>
          </w:tcPr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Каким вам видится монастырь с зимой?</w:t>
            </w:r>
          </w:p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Чётко ли он прописан?</w:t>
            </w:r>
          </w:p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(Его белизна сливается с белизной снега)</w:t>
            </w:r>
          </w:p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ещё мы видим на заднем плане. (Бревенчатые избы, маленькие фигурки людей)</w:t>
            </w:r>
          </w:p>
          <w:p w:rsid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изображено слева?</w:t>
            </w:r>
          </w:p>
          <w:p w:rsid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думаете, какая погода?</w:t>
            </w:r>
          </w:p>
          <w:p w:rsidR="00820F32" w:rsidRP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F32" w:rsidRP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F32">
              <w:rPr>
                <w:rFonts w:ascii="Times New Roman" w:hAnsi="Times New Roman" w:cs="Times New Roman"/>
                <w:sz w:val="28"/>
                <w:szCs w:val="28"/>
              </w:rPr>
              <w:t>– Каково общее впечатление от пейзажа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 (Радостное).</w:t>
            </w:r>
          </w:p>
          <w:p w:rsidR="00820F32" w:rsidRP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F32">
              <w:rPr>
                <w:rFonts w:ascii="Times New Roman" w:hAnsi="Times New Roman" w:cs="Times New Roman"/>
                <w:sz w:val="28"/>
                <w:szCs w:val="28"/>
              </w:rPr>
              <w:t>– Какие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увства, желания рождает пейзаж?</w:t>
            </w:r>
          </w:p>
          <w:p w:rsidR="00820F32" w:rsidRP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F32">
              <w:rPr>
                <w:rFonts w:ascii="Times New Roman" w:hAnsi="Times New Roman" w:cs="Times New Roman"/>
                <w:sz w:val="28"/>
                <w:szCs w:val="28"/>
              </w:rPr>
              <w:t>- Каков, по-вашему, замысел художника? О чём эта картина? (Художник передаёт красоту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этого святого места. Она как раз и подчёркивается белым цветом). Какими словами</w:t>
            </w:r>
            <w:r w:rsidRPr="00820F32">
              <w:rPr>
                <w:rFonts w:ascii="Times New Roman" w:hAnsi="Times New Roman" w:cs="Times New Roman"/>
                <w:sz w:val="28"/>
                <w:szCs w:val="28"/>
              </w:rPr>
              <w:t xml:space="preserve"> можно охарактеризовать этот день?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(солнца нет, но возможна оттепель, так как на деревьях нет инея.)</w:t>
            </w:r>
          </w:p>
          <w:p w:rsid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0F32">
              <w:rPr>
                <w:rFonts w:ascii="Times New Roman" w:hAnsi="Times New Roman" w:cs="Times New Roman"/>
                <w:sz w:val="28"/>
                <w:szCs w:val="28"/>
              </w:rPr>
              <w:t xml:space="preserve">– Что, по вашему мнению,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больше всего нравится художнику?</w:t>
            </w:r>
          </w:p>
          <w:p w:rsid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(От картины веет покоем, размеренностью, тишиной).</w:t>
            </w:r>
          </w:p>
          <w:p w:rsid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Лошадь изображена некрупно, хотя и на переднем плане.  Почему? Главное в пейзаже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монастырь и природа. Это подчёркивает и название картины)</w:t>
            </w:r>
          </w:p>
          <w:p w:rsidR="00820F32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бы вы её описали лошадь?  </w:t>
            </w:r>
          </w:p>
        </w:tc>
      </w:tr>
      <w:tr w:rsidR="00820F32" w:rsidTr="00820F32">
        <w:tc>
          <w:tcPr>
            <w:tcW w:w="1941" w:type="dxa"/>
          </w:tcPr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3" w:type="dxa"/>
          </w:tcPr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К какому типу речи мы отнесём с вами наше будущее сочинение? (Описание). Что характерно для описания? (В описании говорится о признаках предметов). Чтобы описание было ярким, выразительным, точным, какую часть речи следует использовать? Почему? (Имя прилагательное) А какие средства выразительности помогут нарисовать словами пейзаж? (Сравнения, метафоры, слова в переносном значении).</w:t>
            </w:r>
          </w:p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 xml:space="preserve">    Как можно назвать художника, отображающего в своих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роизведениях   картины природы?</w:t>
            </w:r>
          </w:p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Пейзаж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 - художник, пишущий пейзаж.</w:t>
            </w:r>
          </w:p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Теперь дава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йте вспомним, что такое пейзаж?</w:t>
            </w:r>
          </w:p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Пейзаж (франц.)-1) общий вид местности, картина природы; 2) рисунок,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картина, изображающая природу.</w:t>
            </w:r>
          </w:p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- Произведения искусства, написанные художниками, мы называем картинами или репродукциями. Дав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айте определим, что перед нами.</w:t>
            </w:r>
          </w:p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Картина (от русского "карта") -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роизведение живописи в красках.</w:t>
            </w:r>
          </w:p>
          <w:p w:rsidR="00820F32" w:rsidRPr="006610B0" w:rsidRDefault="00820F32" w:rsidP="00820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B0">
              <w:rPr>
                <w:rFonts w:ascii="Times New Roman" w:hAnsi="Times New Roman" w:cs="Times New Roman"/>
                <w:sz w:val="28"/>
                <w:szCs w:val="28"/>
              </w:rPr>
              <w:t>Репродукция (лат.) - воспроизведённый посредством печати рисунок или картина.</w:t>
            </w:r>
          </w:p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F32" w:rsidTr="00820F32">
        <w:tc>
          <w:tcPr>
            <w:tcW w:w="1941" w:type="dxa"/>
          </w:tcPr>
          <w:p w:rsidR="00820F32" w:rsidRDefault="00820F3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820F32" w:rsidRDefault="00D5521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Работа со словарём</w:t>
            </w:r>
          </w:p>
        </w:tc>
        <w:tc>
          <w:tcPr>
            <w:tcW w:w="6243" w:type="dxa"/>
          </w:tcPr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Подберём синонимы.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Художник – живописец, мастер кисти, пейзажист, автор картины, певец русской природы.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Картина – полотно, репродукция, холст, пейзаж.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Картина чудесная – замечательная, прекрасная.</w:t>
            </w:r>
          </w:p>
          <w:p w:rsidR="00820F32" w:rsidRPr="006610B0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Художник создаёт – пишет, изобразил, создал, сумел передать.</w:t>
            </w:r>
          </w:p>
        </w:tc>
      </w:tr>
      <w:tr w:rsidR="00D55212" w:rsidTr="00820F32">
        <w:tc>
          <w:tcPr>
            <w:tcW w:w="1941" w:type="dxa"/>
          </w:tcPr>
          <w:p w:rsidR="00D55212" w:rsidRDefault="00D5521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 xml:space="preserve"> Работа над композицией сочинения. Составление примерного плана сочинения.</w:t>
            </w:r>
          </w:p>
        </w:tc>
        <w:tc>
          <w:tcPr>
            <w:tcW w:w="6243" w:type="dxa"/>
          </w:tcPr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 xml:space="preserve"> Художник выразил свои чувства на картине с помощью цвета, а мы постараемся в словесной форме передать настроение автора, его мысли.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Какие будут части? (Вступление, основная часть, заключение).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попытаемся составить план нашего сочинения. О чём можно написать во вступлении? (Немного о художнике, о его картинах, о том, какой теме посвящена картина? </w:t>
            </w:r>
            <w:r w:rsidRPr="00D552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можно озаглавить этот пункт плана? (Варианты предлагают учащиеся).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Что собой представляет основная часть? О чём нужно написать в этой части? (Описание монастыря, снега, лошадки, людей, деревьев).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О чём можно рассказать в заключении? (О своём отношении к картине, о том, что помогло художнику передать необыкновенную красоту природы).</w:t>
            </w:r>
          </w:p>
          <w:p w:rsid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212" w:rsidTr="00820F32">
        <w:tc>
          <w:tcPr>
            <w:tcW w:w="1941" w:type="dxa"/>
          </w:tcPr>
          <w:p w:rsidR="00D55212" w:rsidRDefault="00D5521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D55212" w:rsidRPr="00D55212" w:rsidRDefault="00D5521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</w:p>
        </w:tc>
        <w:tc>
          <w:tcPr>
            <w:tcW w:w="6243" w:type="dxa"/>
          </w:tcPr>
          <w:p w:rsid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Попробуйте составить план сочинения.</w:t>
            </w:r>
          </w:p>
        </w:tc>
      </w:tr>
      <w:tr w:rsidR="00D55212" w:rsidTr="00820F32">
        <w:tc>
          <w:tcPr>
            <w:tcW w:w="1941" w:type="dxa"/>
          </w:tcPr>
          <w:p w:rsidR="00D55212" w:rsidRDefault="00D5521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D55212" w:rsidRPr="00D55212" w:rsidRDefault="00D55212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вариантов плана</w:t>
            </w:r>
          </w:p>
        </w:tc>
        <w:tc>
          <w:tcPr>
            <w:tcW w:w="6243" w:type="dxa"/>
          </w:tcPr>
          <w:p w:rsidR="00D55212" w:rsidRPr="00D55212" w:rsidRDefault="00D55212" w:rsidP="00D55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b/>
                <w:sz w:val="28"/>
                <w:szCs w:val="28"/>
              </w:rPr>
              <w:t>План.</w:t>
            </w:r>
          </w:p>
          <w:p w:rsidR="00D55212" w:rsidRDefault="00D55212" w:rsidP="00D552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212">
              <w:rPr>
                <w:rFonts w:ascii="Times New Roman" w:hAnsi="Times New Roman" w:cs="Times New Roman"/>
                <w:sz w:val="28"/>
                <w:szCs w:val="28"/>
              </w:rPr>
              <w:t>Художник и его картина.</w:t>
            </w:r>
          </w:p>
          <w:p w:rsidR="00D55212" w:rsidRDefault="00D55212" w:rsidP="00D552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Русская зима.</w:t>
            </w:r>
          </w:p>
          <w:p w:rsidR="00D55212" w:rsidRDefault="00D55212" w:rsidP="00D552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Святость этих мест (монастырь, белизна снега, размеренность жизни).</w:t>
            </w:r>
          </w:p>
          <w:p w:rsidR="00D55212" w:rsidRDefault="004E0979" w:rsidP="00D552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Лошадка</w:t>
            </w:r>
            <w:r w:rsidR="00D552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5212" w:rsidRPr="00D55212" w:rsidRDefault="00D55212" w:rsidP="00D5521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Моё отношение к картине</w:t>
            </w:r>
          </w:p>
          <w:p w:rsidR="00D55212" w:rsidRP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212" w:rsidRDefault="00D55212" w:rsidP="00D55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979" w:rsidTr="00820F32">
        <w:tc>
          <w:tcPr>
            <w:tcW w:w="1941" w:type="dxa"/>
          </w:tcPr>
          <w:p w:rsidR="004E0979" w:rsidRDefault="004E0979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– домашняя работа</w:t>
            </w:r>
          </w:p>
        </w:tc>
        <w:tc>
          <w:tcPr>
            <w:tcW w:w="2272" w:type="dxa"/>
          </w:tcPr>
          <w:p w:rsidR="004E0979" w:rsidRDefault="004E0979" w:rsidP="00820F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сочинение по картине</w:t>
            </w:r>
          </w:p>
        </w:tc>
        <w:tc>
          <w:tcPr>
            <w:tcW w:w="6243" w:type="dxa"/>
          </w:tcPr>
          <w:p w:rsidR="004E0979" w:rsidRPr="004E0979" w:rsidRDefault="004E0979" w:rsidP="004E0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979">
              <w:rPr>
                <w:rFonts w:ascii="Times New Roman" w:hAnsi="Times New Roman" w:cs="Times New Roman"/>
                <w:sz w:val="28"/>
                <w:szCs w:val="28"/>
              </w:rPr>
              <w:t>Постарайтесь в своём сочинении описать картину так, чтобы можно было мысленно представить, почувствовать красоту русского пейзажа, ощутить ту радость, которую сумел передать художник.</w:t>
            </w:r>
          </w:p>
          <w:p w:rsidR="004E0979" w:rsidRPr="00D55212" w:rsidRDefault="004E0979" w:rsidP="00D55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52E7" w:rsidRPr="00BB52E7" w:rsidRDefault="00BB52E7" w:rsidP="00BB52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sz w:val="28"/>
          <w:szCs w:val="28"/>
        </w:rPr>
        <w:t>.</w:t>
      </w: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</w:p>
    <w:p w:rsidR="00BB52E7" w:rsidRPr="00BB52E7" w:rsidRDefault="00BB52E7" w:rsidP="00BB52E7">
      <w:pPr>
        <w:rPr>
          <w:rFonts w:ascii="Times New Roman" w:hAnsi="Times New Roman" w:cs="Times New Roman"/>
          <w:sz w:val="28"/>
          <w:szCs w:val="28"/>
        </w:rPr>
      </w:pPr>
      <w:r w:rsidRPr="00BB52E7">
        <w:rPr>
          <w:rFonts w:ascii="Times New Roman" w:hAnsi="Times New Roman" w:cs="Times New Roman"/>
          <w:sz w:val="28"/>
          <w:szCs w:val="28"/>
        </w:rPr>
        <w:t>:</w:t>
      </w:r>
    </w:p>
    <w:sectPr w:rsidR="00BB52E7" w:rsidRPr="00BB52E7" w:rsidSect="00BB52E7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6C2" w:rsidRDefault="002136C2" w:rsidP="006E5E30">
      <w:pPr>
        <w:spacing w:after="0" w:line="240" w:lineRule="auto"/>
      </w:pPr>
      <w:r>
        <w:separator/>
      </w:r>
    </w:p>
  </w:endnote>
  <w:endnote w:type="continuationSeparator" w:id="0">
    <w:p w:rsidR="002136C2" w:rsidRDefault="002136C2" w:rsidP="006E5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6C2" w:rsidRDefault="002136C2" w:rsidP="006E5E30">
      <w:pPr>
        <w:spacing w:after="0" w:line="240" w:lineRule="auto"/>
      </w:pPr>
      <w:r>
        <w:separator/>
      </w:r>
    </w:p>
  </w:footnote>
  <w:footnote w:type="continuationSeparator" w:id="0">
    <w:p w:rsidR="002136C2" w:rsidRDefault="002136C2" w:rsidP="006E5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11778"/>
      <w:docPartObj>
        <w:docPartGallery w:val="Page Numbers (Top of Page)"/>
        <w:docPartUnique/>
      </w:docPartObj>
    </w:sdtPr>
    <w:sdtEndPr/>
    <w:sdtContent>
      <w:p w:rsidR="006E5E30" w:rsidRDefault="006E5E3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204">
          <w:rPr>
            <w:noProof/>
          </w:rPr>
          <w:t>2</w:t>
        </w:r>
        <w:r>
          <w:fldChar w:fldCharType="end"/>
        </w:r>
      </w:p>
    </w:sdtContent>
  </w:sdt>
  <w:p w:rsidR="006E5E30" w:rsidRDefault="006E5E3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5129D"/>
    <w:multiLevelType w:val="hybridMultilevel"/>
    <w:tmpl w:val="2ADA7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4A2"/>
    <w:rsid w:val="000D3EE9"/>
    <w:rsid w:val="00166F2D"/>
    <w:rsid w:val="002136C2"/>
    <w:rsid w:val="0028679D"/>
    <w:rsid w:val="002E089D"/>
    <w:rsid w:val="00492CB0"/>
    <w:rsid w:val="004E0979"/>
    <w:rsid w:val="006610B0"/>
    <w:rsid w:val="006A0AE8"/>
    <w:rsid w:val="006A2243"/>
    <w:rsid w:val="006D0442"/>
    <w:rsid w:val="006E5E30"/>
    <w:rsid w:val="0080251F"/>
    <w:rsid w:val="00820F32"/>
    <w:rsid w:val="008B6644"/>
    <w:rsid w:val="00907204"/>
    <w:rsid w:val="009704A2"/>
    <w:rsid w:val="00B73122"/>
    <w:rsid w:val="00B9372F"/>
    <w:rsid w:val="00BB52E7"/>
    <w:rsid w:val="00C67DBC"/>
    <w:rsid w:val="00D55212"/>
    <w:rsid w:val="00E167ED"/>
    <w:rsid w:val="00EA72E3"/>
    <w:rsid w:val="00EB3487"/>
    <w:rsid w:val="00EE7F9A"/>
    <w:rsid w:val="00F02BEA"/>
    <w:rsid w:val="00F9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CC841-D23F-45AE-B9BA-8A66B0EF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5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521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E5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5E30"/>
  </w:style>
  <w:style w:type="paragraph" w:styleId="a7">
    <w:name w:val="footer"/>
    <w:basedOn w:val="a"/>
    <w:link w:val="a8"/>
    <w:uiPriority w:val="99"/>
    <w:unhideWhenUsed/>
    <w:rsid w:val="006E5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5E30"/>
  </w:style>
  <w:style w:type="paragraph" w:styleId="a9">
    <w:name w:val="Balloon Text"/>
    <w:basedOn w:val="a"/>
    <w:link w:val="aa"/>
    <w:uiPriority w:val="99"/>
    <w:semiHidden/>
    <w:unhideWhenUsed/>
    <w:rsid w:val="006E5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E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2</cp:revision>
  <cp:lastPrinted>2021-08-27T03:04:00Z</cp:lastPrinted>
  <dcterms:created xsi:type="dcterms:W3CDTF">2021-12-05T06:56:00Z</dcterms:created>
  <dcterms:modified xsi:type="dcterms:W3CDTF">2021-12-05T06:56:00Z</dcterms:modified>
</cp:coreProperties>
</file>